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D6" w:rsidRPr="006164FD" w:rsidRDefault="006164FD" w:rsidP="006164F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164FD">
        <w:rPr>
          <w:rFonts w:ascii="Times New Roman" w:hAnsi="Times New Roman" w:cs="Times New Roman"/>
        </w:rPr>
        <w:t>Приложение 1</w:t>
      </w:r>
    </w:p>
    <w:p w:rsidR="006164FD" w:rsidRPr="006164FD" w:rsidRDefault="006164FD" w:rsidP="006164F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164FD">
        <w:rPr>
          <w:rFonts w:ascii="Times New Roman" w:hAnsi="Times New Roman" w:cs="Times New Roman"/>
        </w:rPr>
        <w:t>к решению Думы Кожевниковского района</w:t>
      </w:r>
    </w:p>
    <w:p w:rsidR="006164FD" w:rsidRPr="006164FD" w:rsidRDefault="006164FD" w:rsidP="006164F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164FD">
        <w:rPr>
          <w:rFonts w:ascii="Times New Roman" w:hAnsi="Times New Roman" w:cs="Times New Roman"/>
        </w:rPr>
        <w:t>от «   » декабря 2024 года №</w:t>
      </w:r>
    </w:p>
    <w:p w:rsidR="006164FD" w:rsidRDefault="006164FD" w:rsidP="006164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64FD" w:rsidRDefault="006164FD" w:rsidP="00616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4FD">
        <w:rPr>
          <w:rFonts w:ascii="Times New Roman" w:hAnsi="Times New Roman" w:cs="Times New Roman"/>
          <w:b/>
          <w:sz w:val="24"/>
          <w:szCs w:val="24"/>
        </w:rPr>
        <w:t>Общий объем доходов районного бюджета</w:t>
      </w:r>
    </w:p>
    <w:p w:rsidR="006164FD" w:rsidRPr="006164FD" w:rsidRDefault="006164FD" w:rsidP="00616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и плановый период 2026 и 2027 годов</w:t>
      </w:r>
    </w:p>
    <w:p w:rsidR="006164FD" w:rsidRPr="006164FD" w:rsidRDefault="00272451" w:rsidP="006164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6"/>
        <w:gridCol w:w="2553"/>
        <w:gridCol w:w="2693"/>
        <w:gridCol w:w="1423"/>
        <w:gridCol w:w="1419"/>
        <w:gridCol w:w="1316"/>
      </w:tblGrid>
      <w:tr w:rsidR="006164FD" w:rsidRPr="006164FD" w:rsidTr="006164FD">
        <w:trPr>
          <w:trHeight w:val="103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код администратора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6164FD" w:rsidRPr="006164FD" w:rsidTr="006164FD">
        <w:trPr>
          <w:trHeight w:val="31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164FD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164FD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164FD" w:rsidRPr="006164FD" w:rsidTr="006164FD">
        <w:trPr>
          <w:trHeight w:val="3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194 462,972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228 758,383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246 591,116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173 020,125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206 401,003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223 325,885</w:t>
            </w:r>
          </w:p>
        </w:tc>
      </w:tr>
      <w:tr w:rsidR="006164FD" w:rsidRPr="006164FD" w:rsidTr="006164FD">
        <w:trPr>
          <w:trHeight w:val="3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173 020,125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206 401,003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223 325,885</w:t>
            </w:r>
          </w:p>
        </w:tc>
      </w:tr>
      <w:tr w:rsidR="006164FD" w:rsidRPr="006164FD" w:rsidTr="006164FD">
        <w:trPr>
          <w:trHeight w:val="43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дополнительный  норматив по НДФЛ (2025 - 39,94%; 2026 - 41,00%; 2027 - 41,00%)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125 781,285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151 115,020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163 506,452</w:t>
            </w:r>
          </w:p>
        </w:tc>
      </w:tr>
      <w:tr w:rsidR="006164FD" w:rsidRPr="006164FD" w:rsidTr="006164FD">
        <w:trPr>
          <w:trHeight w:val="43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НДФЛ по нормативу, установленному БК РФ (15%</w:t>
            </w:r>
            <w:proofErr w:type="gramStart"/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)</w:t>
            </w:r>
            <w:proofErr w:type="gramEnd"/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47 238,840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55 285,983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59 819,433</w:t>
            </w:r>
          </w:p>
        </w:tc>
      </w:tr>
      <w:tr w:rsidR="006164FD" w:rsidRPr="006164FD" w:rsidTr="006164FD">
        <w:trPr>
          <w:trHeight w:val="9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2 416,000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2 512,000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2 626,000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16 877,647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17 603,780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18 307,931</w:t>
            </w:r>
          </w:p>
        </w:tc>
      </w:tr>
      <w:tr w:rsidR="006164FD" w:rsidRPr="006164FD" w:rsidTr="006164FD">
        <w:trPr>
          <w:trHeight w:val="6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12 891,000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13 445,300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13 983,100</w:t>
            </w:r>
          </w:p>
        </w:tc>
      </w:tr>
      <w:tr w:rsidR="006164FD" w:rsidRPr="006164FD" w:rsidTr="006164FD">
        <w:trPr>
          <w:trHeight w:val="6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164FD" w:rsidRPr="006164FD" w:rsidTr="006164FD">
        <w:trPr>
          <w:trHeight w:val="3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178,600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186,280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193,731</w:t>
            </w:r>
          </w:p>
        </w:tc>
      </w:tr>
      <w:tr w:rsidR="006164FD" w:rsidRPr="006164FD" w:rsidTr="006164FD">
        <w:trPr>
          <w:trHeight w:val="6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3 808,047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3 972,200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4 131,100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2 241,600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2 331,300</w:t>
            </w:r>
          </w:p>
        </w:tc>
      </w:tr>
      <w:tr w:rsidR="006164FD" w:rsidRPr="006164FD" w:rsidTr="006164FD">
        <w:trPr>
          <w:trHeight w:val="300"/>
        </w:trPr>
        <w:tc>
          <w:tcPr>
            <w:tcW w:w="29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30 516,343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30 283,734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30 216,650</w:t>
            </w:r>
          </w:p>
        </w:tc>
      </w:tr>
      <w:tr w:rsidR="006164FD" w:rsidRPr="006164FD" w:rsidTr="006164FD">
        <w:trPr>
          <w:trHeight w:val="274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4 726,435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4 503,366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4 500,582</w:t>
            </w:r>
          </w:p>
        </w:tc>
      </w:tr>
      <w:tr w:rsidR="006164FD" w:rsidRPr="006164FD" w:rsidTr="006164FD">
        <w:trPr>
          <w:trHeight w:val="21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4 333,094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4 199,200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4 199,200</w:t>
            </w:r>
          </w:p>
        </w:tc>
      </w:tr>
      <w:tr w:rsidR="006164FD" w:rsidRPr="006164FD" w:rsidTr="006164FD">
        <w:trPr>
          <w:trHeight w:val="186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6164FD" w:rsidRPr="006164FD" w:rsidTr="006164FD">
        <w:trPr>
          <w:trHeight w:val="11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325,341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247,166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244,382</w:t>
            </w:r>
          </w:p>
        </w:tc>
      </w:tr>
      <w:tr w:rsidR="006164FD" w:rsidRPr="006164FD" w:rsidTr="006164FD">
        <w:trPr>
          <w:trHeight w:val="12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68,000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57,000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57,000</w:t>
            </w:r>
          </w:p>
        </w:tc>
      </w:tr>
      <w:tr w:rsidR="006164FD" w:rsidRPr="006164FD" w:rsidTr="006164FD">
        <w:trPr>
          <w:trHeight w:val="57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278,800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278,800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278,800</w:t>
            </w:r>
          </w:p>
        </w:tc>
      </w:tr>
      <w:tr w:rsidR="006164FD" w:rsidRPr="006164FD" w:rsidTr="006164FD">
        <w:trPr>
          <w:trHeight w:val="82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23 754,308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23 754,668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23 754,668</w:t>
            </w:r>
          </w:p>
        </w:tc>
      </w:tr>
      <w:tr w:rsidR="006164FD" w:rsidRPr="006164FD" w:rsidTr="006164FD">
        <w:trPr>
          <w:trHeight w:val="82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</w:tr>
      <w:tr w:rsidR="006164FD" w:rsidRPr="006164FD" w:rsidTr="006164FD">
        <w:trPr>
          <w:trHeight w:val="82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1 989,471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1 989,471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1 989,471</w:t>
            </w:r>
          </w:p>
        </w:tc>
      </w:tr>
      <w:tr w:rsidR="006164FD" w:rsidRPr="006164FD" w:rsidTr="006164FD">
        <w:trPr>
          <w:trHeight w:val="82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1 379,640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1 380,000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1 380,000</w:t>
            </w:r>
          </w:p>
        </w:tc>
      </w:tr>
      <w:tr w:rsidR="006164FD" w:rsidRPr="006164FD" w:rsidTr="006164FD">
        <w:trPr>
          <w:trHeight w:val="57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980,000</w:t>
            </w:r>
          </w:p>
        </w:tc>
      </w:tr>
      <w:tr w:rsidR="006164FD" w:rsidRPr="006164FD" w:rsidTr="006164FD">
        <w:trPr>
          <w:trHeight w:val="18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6164FD" w:rsidRPr="006164FD" w:rsidTr="006164FD">
        <w:trPr>
          <w:trHeight w:val="90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980,000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980,000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980,000</w:t>
            </w:r>
          </w:p>
        </w:tc>
      </w:tr>
      <w:tr w:rsidR="006164FD" w:rsidRPr="006164FD" w:rsidTr="006164FD">
        <w:trPr>
          <w:trHeight w:val="144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625,600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652,500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678,600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1 17 05050 05 0000 180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151,200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114,400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24,000</w:t>
            </w:r>
          </w:p>
        </w:tc>
      </w:tr>
      <w:tr w:rsidR="006164FD" w:rsidRPr="006164FD" w:rsidTr="006164FD">
        <w:trPr>
          <w:trHeight w:val="28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224 979,315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259 042,117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276 807,766</w:t>
            </w:r>
          </w:p>
        </w:tc>
      </w:tr>
      <w:tr w:rsidR="006164FD" w:rsidRPr="006164FD" w:rsidTr="006164FD">
        <w:trPr>
          <w:trHeight w:val="315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7D277D" w:rsidP="007D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214 523,952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7D277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99 850,552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D" w:rsidRPr="006164FD" w:rsidRDefault="007D277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100 492,052</w:t>
            </w:r>
          </w:p>
        </w:tc>
      </w:tr>
      <w:tr w:rsidR="006164FD" w:rsidRPr="006164FD" w:rsidTr="006164FD">
        <w:trPr>
          <w:trHeight w:val="285"/>
        </w:trPr>
        <w:tc>
          <w:tcPr>
            <w:tcW w:w="1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6164FD" w:rsidP="0061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164FD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7D277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439 503,267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7D277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358 892,669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D" w:rsidRPr="006164FD" w:rsidRDefault="007D277D" w:rsidP="0061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377 299,818</w:t>
            </w:r>
            <w:bookmarkStart w:id="0" w:name="_GoBack"/>
            <w:bookmarkEnd w:id="0"/>
          </w:p>
        </w:tc>
      </w:tr>
    </w:tbl>
    <w:p w:rsidR="001D7819" w:rsidRDefault="001D7819"/>
    <w:sectPr w:rsidR="001D7819" w:rsidSect="00255A62">
      <w:pgSz w:w="11906" w:h="16838"/>
      <w:pgMar w:top="1021" w:right="851" w:bottom="73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61"/>
    <w:rsid w:val="001A3F59"/>
    <w:rsid w:val="001D7819"/>
    <w:rsid w:val="001F6DE1"/>
    <w:rsid w:val="00255A62"/>
    <w:rsid w:val="00272451"/>
    <w:rsid w:val="003F3091"/>
    <w:rsid w:val="004D2EE8"/>
    <w:rsid w:val="006164FD"/>
    <w:rsid w:val="006713D9"/>
    <w:rsid w:val="00715461"/>
    <w:rsid w:val="007D277D"/>
    <w:rsid w:val="0081610C"/>
    <w:rsid w:val="00A369F7"/>
    <w:rsid w:val="00AA3266"/>
    <w:rsid w:val="00BB5D7B"/>
    <w:rsid w:val="00E246AC"/>
    <w:rsid w:val="00F129D6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2023-11-21T07:30:00Z</dcterms:created>
  <dcterms:modified xsi:type="dcterms:W3CDTF">2024-11-15T15:16:00Z</dcterms:modified>
</cp:coreProperties>
</file>